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424c3ba0940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JAKOBSEN REGNSKAP ARS.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JAKOBSEN REGNSKAP ARS.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0c0ac71f084278"/>
      <w:footerReference xmlns:r="http://schemas.openxmlformats.org/officeDocument/2006/relationships" w:type="default" r:id="R0b4bd534dcc640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JAKOBSEN REGNSKAP ARS. DA   ·   Org.nr 914 830 613   ·   Øvre Stokkavei 46   ·   4023 STAVANGER   ·   rolf@jakobsenregnskap.no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JAKOBSEN REGNSKAP ARS.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0c0ac71f084278" /><Relationship Type="http://schemas.openxmlformats.org/officeDocument/2006/relationships/footer" Target="/word/footer1.xml" Id="R0b4bd534dcc64023" /></Relationships>
</file>