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bec80c555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225503aa34988"/>
      <w:footerReference xmlns:r="http://schemas.openxmlformats.org/officeDocument/2006/relationships" w:type="default" r:id="R5ac98ca272b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225503aa34988" /><Relationship Type="http://schemas.openxmlformats.org/officeDocument/2006/relationships/footer" Target="/word/footer1.xml" Id="R5ac98ca272b949a7" /></Relationships>
</file>